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6473" w:rsidRPr="00B874BE" w:rsidRDefault="004D6473" w:rsidP="004D6473">
      <w:pPr>
        <w:ind w:left="4536"/>
        <w:jc w:val="right"/>
        <w:rPr>
          <w:rFonts w:ascii="Times New Roman" w:hAnsi="Times New Roman"/>
          <w:sz w:val="22"/>
          <w:lang w:val="ru-RU"/>
        </w:rPr>
      </w:pPr>
      <w:r w:rsidRPr="00B874BE">
        <w:rPr>
          <w:rFonts w:ascii="Times New Roman" w:hAnsi="Times New Roman"/>
          <w:sz w:val="22"/>
          <w:lang w:val="ru-RU"/>
        </w:rPr>
        <w:t>Форма 3.</w:t>
      </w:r>
    </w:p>
    <w:p w:rsidR="004D6473" w:rsidRPr="00326722" w:rsidRDefault="004D6473" w:rsidP="004D6473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Начальнику</w:t>
      </w:r>
    </w:p>
    <w:p w:rsidR="004D6473" w:rsidRPr="00326722" w:rsidRDefault="004D6473" w:rsidP="004D6473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</w:t>
      </w:r>
      <w:r>
        <w:rPr>
          <w:rFonts w:ascii="Times New Roman" w:hAnsi="Times New Roman"/>
          <w:lang w:val="ru-RU"/>
        </w:rPr>
        <w:t>____</w:t>
      </w:r>
      <w:r w:rsidRPr="00326722">
        <w:rPr>
          <w:rFonts w:ascii="Times New Roman" w:hAnsi="Times New Roman"/>
          <w:lang w:val="ru-RU"/>
        </w:rPr>
        <w:t>______</w:t>
      </w:r>
    </w:p>
    <w:p w:rsidR="004D6473" w:rsidRPr="00326722" w:rsidRDefault="004D6473" w:rsidP="004D6473">
      <w:pPr>
        <w:ind w:left="4536"/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lang w:val="ru-RU"/>
        </w:rPr>
        <w:t xml:space="preserve">                </w:t>
      </w:r>
      <w:r w:rsidRPr="00326722">
        <w:rPr>
          <w:rFonts w:ascii="Times New Roman" w:hAnsi="Times New Roman"/>
          <w:sz w:val="18"/>
          <w:szCs w:val="18"/>
          <w:lang w:val="ru-RU"/>
        </w:rPr>
        <w:t>(наименование отделения филиала)</w:t>
      </w:r>
    </w:p>
    <w:p w:rsidR="004D6473" w:rsidRPr="00326722" w:rsidRDefault="004D6473" w:rsidP="004D6473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филиала «Энергосбыт» РУП «</w:t>
      </w:r>
      <w:proofErr w:type="spellStart"/>
      <w:r w:rsidRPr="00326722">
        <w:rPr>
          <w:rFonts w:ascii="Times New Roman" w:hAnsi="Times New Roman"/>
          <w:lang w:val="ru-RU"/>
        </w:rPr>
        <w:t>Минскэнерго</w:t>
      </w:r>
      <w:proofErr w:type="spellEnd"/>
      <w:r w:rsidRPr="00326722">
        <w:rPr>
          <w:rFonts w:ascii="Times New Roman" w:hAnsi="Times New Roman"/>
          <w:lang w:val="ru-RU"/>
        </w:rPr>
        <w:t>»</w:t>
      </w:r>
    </w:p>
    <w:p w:rsidR="004D6473" w:rsidRPr="00326722" w:rsidRDefault="004D6473" w:rsidP="004D6473">
      <w:pPr>
        <w:tabs>
          <w:tab w:val="center" w:pos="4536"/>
        </w:tabs>
        <w:spacing w:before="0"/>
        <w:ind w:left="453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гр-на(</w:t>
      </w:r>
      <w:proofErr w:type="spellStart"/>
      <w:r>
        <w:rPr>
          <w:rFonts w:ascii="Times New Roman" w:hAnsi="Times New Roman"/>
          <w:lang w:val="ru-RU"/>
        </w:rPr>
        <w:t>ки</w:t>
      </w:r>
      <w:proofErr w:type="spellEnd"/>
      <w:r>
        <w:rPr>
          <w:rFonts w:ascii="Times New Roman" w:hAnsi="Times New Roman"/>
          <w:lang w:val="ru-RU"/>
        </w:rPr>
        <w:t>)</w:t>
      </w:r>
      <w:r w:rsidRPr="00326722">
        <w:rPr>
          <w:rFonts w:ascii="Times New Roman" w:hAnsi="Times New Roman"/>
          <w:szCs w:val="24"/>
          <w:lang w:val="ru-RU"/>
        </w:rPr>
        <w:t>_______________</w:t>
      </w:r>
      <w:r>
        <w:rPr>
          <w:rFonts w:ascii="Times New Roman" w:hAnsi="Times New Roman"/>
          <w:szCs w:val="24"/>
          <w:lang w:val="ru-RU"/>
        </w:rPr>
        <w:t>_____</w:t>
      </w:r>
      <w:r w:rsidRPr="00326722">
        <w:rPr>
          <w:rFonts w:ascii="Times New Roman" w:hAnsi="Times New Roman"/>
          <w:szCs w:val="24"/>
          <w:lang w:val="ru-RU"/>
        </w:rPr>
        <w:t>________________</w:t>
      </w:r>
    </w:p>
    <w:p w:rsidR="004D6473" w:rsidRPr="00326722" w:rsidRDefault="004D6473" w:rsidP="004D6473">
      <w:pPr>
        <w:ind w:left="4536"/>
        <w:rPr>
          <w:rFonts w:ascii="Times New Roman" w:hAnsi="Times New Roman"/>
          <w:szCs w:val="24"/>
          <w:vertAlign w:val="superscript"/>
          <w:lang w:val="ru-RU"/>
        </w:rPr>
      </w:pPr>
      <w:r w:rsidRPr="00326722">
        <w:rPr>
          <w:rFonts w:ascii="Times New Roman" w:hAnsi="Times New Roman"/>
          <w:szCs w:val="24"/>
          <w:vertAlign w:val="superscript"/>
          <w:lang w:val="ru-RU"/>
        </w:rPr>
        <w:t xml:space="preserve">                </w:t>
      </w:r>
      <w:r>
        <w:rPr>
          <w:rFonts w:ascii="Times New Roman" w:hAnsi="Times New Roman"/>
          <w:szCs w:val="24"/>
          <w:vertAlign w:val="superscript"/>
          <w:lang w:val="ru-RU"/>
        </w:rPr>
        <w:t xml:space="preserve">                      </w:t>
      </w:r>
      <w:r w:rsidRPr="00326722">
        <w:rPr>
          <w:rFonts w:ascii="Times New Roman" w:hAnsi="Times New Roman"/>
          <w:szCs w:val="24"/>
          <w:vertAlign w:val="superscript"/>
          <w:lang w:val="ru-RU"/>
        </w:rPr>
        <w:t xml:space="preserve">(фамилия, имя, отчество </w:t>
      </w:r>
      <w:r>
        <w:rPr>
          <w:rFonts w:ascii="Times New Roman" w:hAnsi="Times New Roman"/>
          <w:szCs w:val="24"/>
          <w:vertAlign w:val="superscript"/>
          <w:lang w:val="ru-RU"/>
        </w:rPr>
        <w:t>заявителя</w:t>
      </w:r>
      <w:r w:rsidRPr="00326722">
        <w:rPr>
          <w:rFonts w:ascii="Times New Roman" w:hAnsi="Times New Roman"/>
          <w:szCs w:val="24"/>
          <w:vertAlign w:val="superscript"/>
          <w:lang w:val="ru-RU"/>
        </w:rPr>
        <w:t>)</w:t>
      </w:r>
    </w:p>
    <w:p w:rsidR="004D6473" w:rsidRPr="00326722" w:rsidRDefault="004D6473" w:rsidP="004D6473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326722">
        <w:rPr>
          <w:rFonts w:ascii="Times New Roman" w:hAnsi="Times New Roman"/>
          <w:lang w:val="ru-RU"/>
        </w:rPr>
        <w:t>_____</w:t>
      </w:r>
    </w:p>
    <w:p w:rsidR="004D6473" w:rsidRPr="00326722" w:rsidRDefault="004D6473" w:rsidP="004D6473">
      <w:pPr>
        <w:spacing w:before="0"/>
        <w:ind w:left="4536"/>
        <w:jc w:val="center"/>
        <w:rPr>
          <w:rFonts w:ascii="Times New Roman" w:hAnsi="Times New Roman"/>
          <w:vertAlign w:val="superscript"/>
          <w:lang w:val="ru-RU"/>
        </w:rPr>
      </w:pPr>
      <w:r w:rsidRPr="00326722">
        <w:rPr>
          <w:rFonts w:ascii="Times New Roman" w:hAnsi="Times New Roman"/>
          <w:vertAlign w:val="superscript"/>
          <w:lang w:val="ru-RU"/>
        </w:rPr>
        <w:t>(№ лицевого счета)</w:t>
      </w:r>
    </w:p>
    <w:p w:rsidR="004D6473" w:rsidRPr="00326722" w:rsidRDefault="004D6473" w:rsidP="004D6473">
      <w:pPr>
        <w:spacing w:before="0"/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___________________________________</w:t>
      </w:r>
      <w:r>
        <w:rPr>
          <w:rFonts w:ascii="Times New Roman" w:hAnsi="Times New Roman"/>
          <w:lang w:val="ru-RU"/>
        </w:rPr>
        <w:t>____</w:t>
      </w:r>
      <w:r w:rsidRPr="00326722">
        <w:rPr>
          <w:rFonts w:ascii="Times New Roman" w:hAnsi="Times New Roman"/>
          <w:lang w:val="ru-RU"/>
        </w:rPr>
        <w:t>_____</w:t>
      </w:r>
    </w:p>
    <w:p w:rsidR="004D6473" w:rsidRPr="00326722" w:rsidRDefault="004D6473" w:rsidP="004D6473">
      <w:pPr>
        <w:spacing w:before="0"/>
        <w:ind w:left="4536"/>
        <w:jc w:val="center"/>
        <w:rPr>
          <w:rFonts w:ascii="Times New Roman" w:hAnsi="Times New Roman"/>
          <w:vertAlign w:val="superscript"/>
          <w:lang w:val="ru-RU"/>
        </w:rPr>
      </w:pPr>
      <w:r w:rsidRPr="00326722">
        <w:rPr>
          <w:rFonts w:ascii="Times New Roman" w:hAnsi="Times New Roman"/>
          <w:vertAlign w:val="superscript"/>
          <w:lang w:val="ru-RU"/>
        </w:rPr>
        <w:t>(контактный телефон)</w:t>
      </w:r>
    </w:p>
    <w:p w:rsidR="004D6473" w:rsidRPr="00326722" w:rsidRDefault="004D6473" w:rsidP="004D647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6473" w:rsidRPr="00326722" w:rsidRDefault="004D6473" w:rsidP="004D647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1A34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4D6473" w:rsidRPr="001A7DAA" w:rsidRDefault="004D6473" w:rsidP="004D6473">
      <w:pPr>
        <w:ind w:left="0" w:firstLine="567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 xml:space="preserve">Прошу внести мою фамилию, имя, отчество в лицевой счет </w:t>
      </w:r>
      <w:r>
        <w:rPr>
          <w:rFonts w:ascii="Times New Roman" w:hAnsi="Times New Roman"/>
          <w:szCs w:val="24"/>
          <w:lang w:val="ru-RU"/>
        </w:rPr>
        <w:t xml:space="preserve">№ </w:t>
      </w:r>
      <w:r w:rsidRPr="001A7DAA">
        <w:rPr>
          <w:rFonts w:ascii="Times New Roman" w:hAnsi="Times New Roman"/>
          <w:sz w:val="16"/>
          <w:szCs w:val="16"/>
          <w:lang w:val="ru-RU"/>
        </w:rPr>
        <w:t>______________________________</w:t>
      </w:r>
      <w:r w:rsidRPr="00326722">
        <w:rPr>
          <w:rFonts w:ascii="Times New Roman" w:hAnsi="Times New Roman"/>
          <w:szCs w:val="24"/>
          <w:lang w:val="ru-RU"/>
        </w:rPr>
        <w:t xml:space="preserve">, открытый в филиале для расчетов за электроснабжение, так как я являюсь собственником (нанимателем) </w:t>
      </w:r>
      <w:r>
        <w:rPr>
          <w:rFonts w:ascii="Times New Roman" w:hAnsi="Times New Roman"/>
          <w:szCs w:val="24"/>
          <w:lang w:val="ru-RU"/>
        </w:rPr>
        <w:t>____________</w:t>
      </w:r>
      <w:r w:rsidRPr="00326722">
        <w:rPr>
          <w:rFonts w:ascii="Times New Roman" w:hAnsi="Times New Roman"/>
          <w:szCs w:val="24"/>
          <w:lang w:val="ru-RU"/>
        </w:rPr>
        <w:t>части квартиры (дома), расположенной (-ого) по адресу:</w:t>
      </w:r>
    </w:p>
    <w:p w:rsidR="004D6473" w:rsidRPr="00326722" w:rsidRDefault="004D6473" w:rsidP="004D6473">
      <w:pPr>
        <w:ind w:left="0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_</w:t>
      </w:r>
      <w:r w:rsidRPr="00B874BE">
        <w:rPr>
          <w:rFonts w:ascii="Times New Roman" w:hAnsi="Times New Roman"/>
          <w:szCs w:val="24"/>
          <w:lang w:val="ru-RU"/>
        </w:rPr>
        <w:t>___________</w:t>
      </w:r>
      <w:r w:rsidRPr="00326722">
        <w:rPr>
          <w:rFonts w:ascii="Times New Roman" w:hAnsi="Times New Roman"/>
          <w:szCs w:val="24"/>
          <w:lang w:val="ru-RU"/>
        </w:rPr>
        <w:t>__________________</w:t>
      </w:r>
      <w:r w:rsidRPr="00B874BE">
        <w:rPr>
          <w:rFonts w:ascii="Times New Roman" w:hAnsi="Times New Roman"/>
          <w:szCs w:val="24"/>
          <w:lang w:val="ru-RU"/>
        </w:rPr>
        <w:t>_____</w:t>
      </w:r>
      <w:r w:rsidRPr="00326722">
        <w:rPr>
          <w:rFonts w:ascii="Times New Roman" w:hAnsi="Times New Roman"/>
          <w:szCs w:val="24"/>
          <w:lang w:val="ru-RU"/>
        </w:rPr>
        <w:t>_______________________________________________</w:t>
      </w:r>
      <w:r>
        <w:rPr>
          <w:rFonts w:ascii="Times New Roman" w:hAnsi="Times New Roman"/>
          <w:szCs w:val="24"/>
          <w:lang w:val="ru-RU"/>
        </w:rPr>
        <w:t>, что подтверждается _________________________________________________________________</w:t>
      </w:r>
    </w:p>
    <w:p w:rsidR="004D6473" w:rsidRDefault="004D6473" w:rsidP="004D6473">
      <w:pPr>
        <w:ind w:left="0"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_____________________________________________________________________________</w:t>
      </w:r>
    </w:p>
    <w:p w:rsidR="004D6473" w:rsidRDefault="004D6473" w:rsidP="004D6473">
      <w:pPr>
        <w:ind w:left="0"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(наименование документа, подтверждающего право владения жилым помещением) </w:t>
      </w:r>
    </w:p>
    <w:p w:rsidR="004D6473" w:rsidRDefault="004D6473" w:rsidP="004D6473">
      <w:pPr>
        <w:ind w:left="0" w:firstLine="567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 xml:space="preserve">___________________                             </w:t>
      </w:r>
      <w:r>
        <w:rPr>
          <w:rFonts w:ascii="Times New Roman" w:hAnsi="Times New Roman"/>
          <w:szCs w:val="24"/>
          <w:lang w:val="ru-RU"/>
        </w:rPr>
        <w:t>________</w:t>
      </w:r>
      <w:r w:rsidRPr="00326722">
        <w:rPr>
          <w:rFonts w:ascii="Times New Roman" w:hAnsi="Times New Roman"/>
          <w:szCs w:val="24"/>
          <w:lang w:val="ru-RU"/>
        </w:rPr>
        <w:t>_____________</w:t>
      </w:r>
      <w:r>
        <w:rPr>
          <w:rFonts w:ascii="Times New Roman" w:hAnsi="Times New Roman"/>
          <w:szCs w:val="24"/>
          <w:lang w:val="ru-RU"/>
        </w:rPr>
        <w:t>___________</w:t>
      </w:r>
      <w:r w:rsidRPr="00326722">
        <w:rPr>
          <w:rFonts w:ascii="Times New Roman" w:hAnsi="Times New Roman"/>
          <w:szCs w:val="24"/>
          <w:lang w:val="ru-RU"/>
        </w:rPr>
        <w:t>____________</w:t>
      </w:r>
    </w:p>
    <w:p w:rsidR="004D6473" w:rsidRPr="00326722" w:rsidRDefault="004D6473" w:rsidP="004D6473">
      <w:pPr>
        <w:ind w:left="0" w:firstLine="567"/>
        <w:rPr>
          <w:rFonts w:ascii="Times New Roman" w:hAnsi="Times New Roman"/>
          <w:sz w:val="22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 xml:space="preserve">         </w:t>
      </w:r>
      <w:r w:rsidRPr="00326722">
        <w:rPr>
          <w:rFonts w:ascii="Times New Roman" w:hAnsi="Times New Roman"/>
          <w:sz w:val="22"/>
          <w:lang w:val="ru-RU"/>
        </w:rPr>
        <w:t>(</w:t>
      </w:r>
      <w:proofErr w:type="gramStart"/>
      <w:r w:rsidRPr="00326722">
        <w:rPr>
          <w:rFonts w:ascii="Times New Roman" w:hAnsi="Times New Roman"/>
          <w:sz w:val="22"/>
          <w:lang w:val="ru-RU"/>
        </w:rPr>
        <w:t>дата)</w:t>
      </w:r>
      <w:r>
        <w:rPr>
          <w:rFonts w:ascii="Times New Roman" w:hAnsi="Times New Roman"/>
          <w:sz w:val="22"/>
          <w:lang w:val="ru-RU"/>
        </w:rPr>
        <w:t xml:space="preserve">   </w:t>
      </w:r>
      <w:proofErr w:type="gramEnd"/>
      <w:r>
        <w:rPr>
          <w:rFonts w:ascii="Times New Roman" w:hAnsi="Times New Roman"/>
          <w:sz w:val="22"/>
          <w:lang w:val="ru-RU"/>
        </w:rPr>
        <w:t xml:space="preserve">                     </w:t>
      </w:r>
      <w:r w:rsidRPr="00326722">
        <w:rPr>
          <w:rFonts w:ascii="Times New Roman" w:hAnsi="Times New Roman"/>
          <w:sz w:val="22"/>
          <w:lang w:val="ru-RU"/>
        </w:rPr>
        <w:tab/>
        <w:t xml:space="preserve">                                (</w:t>
      </w:r>
      <w:proofErr w:type="spellStart"/>
      <w:r>
        <w:rPr>
          <w:rFonts w:ascii="Times New Roman" w:hAnsi="Times New Roman"/>
          <w:sz w:val="22"/>
          <w:lang w:val="ru-RU"/>
        </w:rPr>
        <w:t>И.О.Фамилия</w:t>
      </w:r>
      <w:proofErr w:type="spellEnd"/>
      <w:r>
        <w:rPr>
          <w:rFonts w:ascii="Times New Roman" w:hAnsi="Times New Roman"/>
          <w:sz w:val="22"/>
          <w:lang w:val="ru-RU"/>
        </w:rPr>
        <w:t xml:space="preserve">, </w:t>
      </w:r>
      <w:r w:rsidRPr="00326722">
        <w:rPr>
          <w:rFonts w:ascii="Times New Roman" w:hAnsi="Times New Roman"/>
          <w:sz w:val="22"/>
          <w:lang w:val="ru-RU"/>
        </w:rPr>
        <w:t>личная подпись заявителя)</w:t>
      </w:r>
    </w:p>
    <w:p w:rsidR="004D6473" w:rsidRDefault="004D6473" w:rsidP="004D6473">
      <w:pPr>
        <w:pStyle w:val="point"/>
        <w:spacing w:before="120"/>
        <w:rPr>
          <w:b/>
          <w:i/>
          <w:sz w:val="20"/>
          <w:szCs w:val="20"/>
        </w:rPr>
      </w:pPr>
    </w:p>
    <w:p w:rsidR="004D6473" w:rsidRPr="00B874BE" w:rsidRDefault="004D6473" w:rsidP="004D6473">
      <w:pPr>
        <w:pStyle w:val="point"/>
        <w:ind w:firstLine="0"/>
        <w:rPr>
          <w:sz w:val="22"/>
          <w:szCs w:val="22"/>
        </w:rPr>
      </w:pPr>
      <w:r w:rsidRPr="00B874BE">
        <w:rPr>
          <w:b/>
          <w:sz w:val="22"/>
          <w:szCs w:val="22"/>
        </w:rPr>
        <w:t>Документ, удостоверяющий личность, представлен, данные в заявке указаны верно</w:t>
      </w:r>
      <w:r w:rsidRPr="00B874BE">
        <w:rPr>
          <w:sz w:val="22"/>
          <w:szCs w:val="22"/>
        </w:rPr>
        <w:t>.</w:t>
      </w:r>
    </w:p>
    <w:p w:rsidR="004D6473" w:rsidRDefault="004D6473" w:rsidP="004D6473">
      <w:pPr>
        <w:pStyle w:val="point"/>
        <w:ind w:firstLine="0"/>
        <w:rPr>
          <w:sz w:val="20"/>
          <w:szCs w:val="20"/>
        </w:rPr>
      </w:pPr>
    </w:p>
    <w:p w:rsidR="004D6473" w:rsidRPr="00B874BE" w:rsidRDefault="004D6473" w:rsidP="004D6473">
      <w:pPr>
        <w:pStyle w:val="point"/>
        <w:ind w:firstLine="0"/>
        <w:rPr>
          <w:sz w:val="20"/>
          <w:szCs w:val="20"/>
        </w:rPr>
      </w:pPr>
      <w:r w:rsidRPr="00B874BE">
        <w:rPr>
          <w:sz w:val="20"/>
          <w:szCs w:val="20"/>
        </w:rPr>
        <w:t xml:space="preserve"> «____</w:t>
      </w:r>
      <w:proofErr w:type="gramStart"/>
      <w:r w:rsidRPr="00B874BE">
        <w:rPr>
          <w:sz w:val="20"/>
          <w:szCs w:val="20"/>
        </w:rPr>
        <w:t>_»_</w:t>
      </w:r>
      <w:proofErr w:type="gramEnd"/>
      <w:r w:rsidRPr="00B874BE">
        <w:rPr>
          <w:sz w:val="20"/>
          <w:szCs w:val="20"/>
        </w:rPr>
        <w:t>_____________20      г.         _________________________________________________</w:t>
      </w:r>
    </w:p>
    <w:p w:rsidR="004D6473" w:rsidRPr="00B874BE" w:rsidRDefault="004D6473" w:rsidP="004D6473">
      <w:pPr>
        <w:pStyle w:val="point"/>
        <w:spacing w:before="120"/>
        <w:ind w:firstLine="0"/>
        <w:rPr>
          <w:sz w:val="20"/>
          <w:szCs w:val="20"/>
        </w:rPr>
      </w:pPr>
      <w:r w:rsidRPr="00B874BE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</w:t>
      </w:r>
      <w:r w:rsidRPr="00B874BE">
        <w:rPr>
          <w:sz w:val="20"/>
          <w:szCs w:val="20"/>
        </w:rPr>
        <w:t>(Подпись, ФИО сотрудника, принявшего заявку)</w:t>
      </w:r>
    </w:p>
    <w:p w:rsidR="004D6473" w:rsidRDefault="004D6473" w:rsidP="004D6473">
      <w:pPr>
        <w:pStyle w:val="point"/>
        <w:spacing w:before="120"/>
        <w:rPr>
          <w:b/>
          <w:i/>
          <w:sz w:val="20"/>
          <w:szCs w:val="20"/>
        </w:rPr>
      </w:pPr>
    </w:p>
    <w:p w:rsidR="004D6473" w:rsidRDefault="004D6473" w:rsidP="004D6473">
      <w:pPr>
        <w:pStyle w:val="point"/>
        <w:spacing w:before="120"/>
        <w:rPr>
          <w:b/>
          <w:i/>
          <w:sz w:val="20"/>
          <w:szCs w:val="20"/>
        </w:rPr>
      </w:pPr>
    </w:p>
    <w:p w:rsidR="004D6473" w:rsidRDefault="004D6473" w:rsidP="004D6473">
      <w:pPr>
        <w:spacing w:before="60" w:after="60"/>
        <w:ind w:left="0" w:firstLine="567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---------------------------------------------------------------------------------------------------------------------------</w:t>
      </w:r>
    </w:p>
    <w:p w:rsidR="004D6473" w:rsidRPr="00E36A50" w:rsidRDefault="004D6473" w:rsidP="004D6473">
      <w:pPr>
        <w:spacing w:before="60" w:after="60"/>
        <w:ind w:left="0" w:firstLine="567"/>
        <w:jc w:val="center"/>
        <w:rPr>
          <w:rFonts w:ascii="Times New Roman" w:hAnsi="Times New Roman"/>
          <w:sz w:val="22"/>
          <w:lang w:val="ru-RU"/>
        </w:rPr>
      </w:pPr>
      <w:r w:rsidRPr="00181001">
        <w:rPr>
          <w:rFonts w:ascii="Times New Roman" w:hAnsi="Times New Roman"/>
          <w:sz w:val="22"/>
          <w:lang w:val="ru-RU"/>
        </w:rPr>
        <w:t>(линия отреза)</w:t>
      </w:r>
    </w:p>
    <w:p w:rsidR="004D6473" w:rsidRPr="000B294B" w:rsidRDefault="004D6473" w:rsidP="004D6473">
      <w:pPr>
        <w:pStyle w:val="point"/>
        <w:spacing w:before="120"/>
        <w:rPr>
          <w:i/>
        </w:rPr>
      </w:pPr>
      <w:r w:rsidRPr="000B294B">
        <w:rPr>
          <w:b/>
          <w:i/>
        </w:rPr>
        <w:t>Информация для абонента</w:t>
      </w:r>
      <w:r w:rsidRPr="000B294B">
        <w:rPr>
          <w:i/>
        </w:rPr>
        <w:t>. В жилом помещении, где проживает несколько нанимателей (собственников), расчет с энергоснабжающей организацией производится по показаниям средства группового учета электрической энергии.</w:t>
      </w:r>
    </w:p>
    <w:p w:rsidR="004D6473" w:rsidRPr="000B294B" w:rsidRDefault="004D6473" w:rsidP="004D647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B294B">
        <w:rPr>
          <w:i/>
        </w:rPr>
        <w:t xml:space="preserve">Наниматели (собственники) и проживающие вместе с ними совершеннолетние члены семьи несут солидарную ответственность перед энергоснабжающей организацией по обязательствам, вытекающим из Правил электроснабжения, утвержденных постановлением Совета Министров Республики Беларусь от </w:t>
      </w:r>
      <w:proofErr w:type="gramStart"/>
      <w:r w:rsidRPr="000B294B">
        <w:rPr>
          <w:i/>
        </w:rPr>
        <w:t>17.10.2011  №</w:t>
      </w:r>
      <w:proofErr w:type="gramEnd"/>
      <w:r w:rsidRPr="000B294B">
        <w:rPr>
          <w:i/>
        </w:rPr>
        <w:t> 1394.  Взаимные расчеты между нанимателями (собственниками) за потребляемую ими электрическую энергию являются обязанностью указанных граждан.</w:t>
      </w:r>
      <w:r w:rsidRPr="000B294B">
        <w:t xml:space="preserve"> </w:t>
      </w:r>
    </w:p>
    <w:p w:rsidR="004D6473" w:rsidRPr="000B294B" w:rsidRDefault="004D6473" w:rsidP="004D6473">
      <w:pPr>
        <w:ind w:left="0"/>
        <w:rPr>
          <w:rFonts w:ascii="Times New Roman" w:hAnsi="Times New Roman"/>
          <w:i/>
          <w:szCs w:val="24"/>
          <w:lang w:val="ru-RU"/>
        </w:rPr>
      </w:pPr>
      <w:r w:rsidRPr="000B294B">
        <w:rPr>
          <w:rFonts w:ascii="Times New Roman" w:hAnsi="Times New Roman"/>
          <w:i/>
          <w:szCs w:val="24"/>
          <w:lang w:val="ru-RU"/>
        </w:rPr>
        <w:t xml:space="preserve">Письменная форма типового договора на оказание услуги электроснабжения может быть оформлена на имя одного из собственников (нанимателей) жилого помещения </w:t>
      </w:r>
      <w:r w:rsidRPr="000B294B">
        <w:rPr>
          <w:rFonts w:ascii="Times New Roman" w:hAnsi="Times New Roman"/>
          <w:i/>
          <w:szCs w:val="24"/>
          <w:u w:val="single"/>
          <w:lang w:val="ru-RU"/>
        </w:rPr>
        <w:t xml:space="preserve">при </w:t>
      </w:r>
      <w:proofErr w:type="gramStart"/>
      <w:r w:rsidRPr="000B294B">
        <w:rPr>
          <w:rFonts w:ascii="Times New Roman" w:hAnsi="Times New Roman"/>
          <w:i/>
          <w:szCs w:val="24"/>
          <w:u w:val="single"/>
          <w:lang w:val="ru-RU"/>
        </w:rPr>
        <w:t>оформлении  письменного</w:t>
      </w:r>
      <w:proofErr w:type="gramEnd"/>
      <w:r w:rsidRPr="000B294B">
        <w:rPr>
          <w:rFonts w:ascii="Times New Roman" w:hAnsi="Times New Roman"/>
          <w:i/>
          <w:szCs w:val="24"/>
          <w:u w:val="single"/>
          <w:lang w:val="ru-RU"/>
        </w:rPr>
        <w:t xml:space="preserve"> соглашения,</w:t>
      </w:r>
      <w:r w:rsidRPr="000B294B">
        <w:rPr>
          <w:rFonts w:ascii="Times New Roman" w:hAnsi="Times New Roman"/>
          <w:i/>
          <w:szCs w:val="24"/>
          <w:lang w:val="ru-RU"/>
        </w:rPr>
        <w:t xml:space="preserve"> в котором изложено согласие остальных собственников (нанимателей) на заключение договора на имя одного из них. </w:t>
      </w:r>
    </w:p>
    <w:p w:rsidR="00EA3C35" w:rsidRPr="00F72B59" w:rsidRDefault="00EA3C35" w:rsidP="00F72B59">
      <w:pPr>
        <w:ind w:left="0"/>
        <w:rPr>
          <w:lang w:val="ru-RU"/>
        </w:rPr>
      </w:pPr>
    </w:p>
    <w:sectPr w:rsidR="00EA3C35" w:rsidRPr="00F72B59" w:rsidSect="00F72B59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59"/>
    <w:rsid w:val="004D6473"/>
    <w:rsid w:val="007E0908"/>
    <w:rsid w:val="00C32948"/>
    <w:rsid w:val="00EA3C35"/>
    <w:rsid w:val="00F7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FC3B"/>
  <w15:chartTrackingRefBased/>
  <w15:docId w15:val="{2F5C443A-2489-44D6-96F8-27147159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59"/>
    <w:pPr>
      <w:spacing w:before="120" w:after="0" w:line="240" w:lineRule="auto"/>
      <w:ind w:left="709"/>
      <w:jc w:val="both"/>
    </w:pPr>
    <w:rPr>
      <w:rFonts w:ascii="Calibri" w:eastAsia="Calibri" w:hAnsi="Calibri" w:cs="Times New Roman"/>
      <w:kern w:val="0"/>
      <w:sz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D6473"/>
    <w:pPr>
      <w:spacing w:before="0"/>
      <w:ind w:left="0" w:firstLine="567"/>
    </w:pPr>
    <w:rPr>
      <w:rFonts w:ascii="Times New Roman" w:eastAsia="Times New Roman" w:hAnsi="Times New Roman"/>
      <w:szCs w:val="24"/>
      <w:lang w:val="ru-RU" w:eastAsia="ru-RU"/>
    </w:rPr>
  </w:style>
  <w:style w:type="paragraph" w:styleId="a3">
    <w:basedOn w:val="a"/>
    <w:next w:val="a4"/>
    <w:uiPriority w:val="99"/>
    <w:unhideWhenUsed/>
    <w:rsid w:val="004D647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4D6473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Kukoba Tatiana Nikolaevna</dc:creator>
  <cp:keywords/>
  <dc:description/>
  <cp:lastModifiedBy>Kukoba Tatiana Nikolaevna</cp:lastModifiedBy>
  <cp:revision>2</cp:revision>
  <dcterms:created xsi:type="dcterms:W3CDTF">2024-11-26T05:50:00Z</dcterms:created>
  <dcterms:modified xsi:type="dcterms:W3CDTF">2024-11-26T05:50:00Z</dcterms:modified>
</cp:coreProperties>
</file>